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1" w:rsidRDefault="00FB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 ПРОГРАММЫ </w:t>
      </w:r>
    </w:p>
    <w:p w:rsidR="00FB773D" w:rsidRDefault="00FB773D" w:rsidP="00FB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«ПРОТИВОДЕЙСТВИЕ КОРРУПЦИИ НА ТЕРРИТОРИИ СЕЛЬСКОГО ПОСЕЛЕНИЯ ОБШАРОВКА МУНИЦИПАЛЬНОГО РАЙОНА ПРИВОЛЖСКИЙ САМАРСКОЙ ОБЛАСТИ НА 2016-2018 ГОДЫ» ЗА 2017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73D" w:rsidTr="00FB773D">
        <w:tc>
          <w:tcPr>
            <w:tcW w:w="4785" w:type="dxa"/>
          </w:tcPr>
          <w:p w:rsidR="00FB773D" w:rsidRPr="00FB773D" w:rsidRDefault="00FB773D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4786" w:type="dxa"/>
          </w:tcPr>
          <w:p w:rsidR="00FB773D" w:rsidRPr="00FB773D" w:rsidRDefault="00FB773D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3D">
              <w:rPr>
                <w:rFonts w:ascii="Times New Roman" w:hAnsi="Times New Roman" w:cs="Times New Roman"/>
                <w:sz w:val="28"/>
                <w:szCs w:val="28"/>
              </w:rPr>
              <w:t>Информация о ходе и полноте выполнения мероприятий, о причинах неисполнения данных мероприятий</w:t>
            </w:r>
          </w:p>
        </w:tc>
      </w:tr>
      <w:tr w:rsidR="00FB773D" w:rsidTr="00FB773D">
        <w:tc>
          <w:tcPr>
            <w:tcW w:w="4785" w:type="dxa"/>
          </w:tcPr>
          <w:p w:rsidR="00FB773D" w:rsidRPr="00FB773D" w:rsidRDefault="00FB773D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п.1: </w:t>
            </w:r>
            <w:r w:rsidRPr="00FB77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FB773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B773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муниципальными служащими администрации  сельского поселения  Обшаровка муниципального района Приволжский Самарской области   сведений о доходах и принадлежащем им на праве собственности имуществе</w:t>
            </w:r>
          </w:p>
        </w:tc>
        <w:tc>
          <w:tcPr>
            <w:tcW w:w="4786" w:type="dxa"/>
          </w:tcPr>
          <w:p w:rsidR="00BE6E36" w:rsidRDefault="00257A9D" w:rsidP="00BE6E3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специалистами администрации </w:t>
            </w:r>
            <w:r w:rsidR="00AE7923">
              <w:rPr>
                <w:rFonts w:ascii="Times New Roman" w:hAnsi="Times New Roman" w:cs="Times New Roman"/>
                <w:sz w:val="28"/>
                <w:szCs w:val="28"/>
              </w:rPr>
              <w:t>заполняются справки о дохода</w:t>
            </w:r>
            <w:r w:rsidR="003410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  <w:r w:rsidR="00AE7923">
              <w:rPr>
                <w:rFonts w:ascii="Times New Roman" w:hAnsi="Times New Roman" w:cs="Times New Roman"/>
                <w:sz w:val="28"/>
                <w:szCs w:val="28"/>
              </w:rPr>
              <w:t>, об имуществе и обязательствах имущественного характера.</w:t>
            </w:r>
          </w:p>
          <w:p w:rsidR="00BE6E36" w:rsidRDefault="00BE6E36" w:rsidP="00BE6E3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кадровым вопросам организованна работа по ознакомлению муниципальных служащих с методическими рекомендациями </w:t>
            </w:r>
            <w:r w:rsidRPr="00BE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заполнению справок о доходах</w:t>
            </w:r>
            <w:proofErr w:type="gramEnd"/>
            <w:r w:rsidRPr="00BE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имуществе и обязательствах имущественного характера</w:t>
            </w:r>
          </w:p>
          <w:p w:rsidR="00BE6E36" w:rsidRPr="00BE6E36" w:rsidRDefault="00BE6E36" w:rsidP="00BE6E3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доходах, об имуществе и обязательствах имущественного характера были предоставлены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служащими</w:t>
            </w:r>
            <w:r w:rsidRPr="00BE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нарушений установленных сроков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31 марта)</w:t>
            </w:r>
          </w:p>
          <w:p w:rsidR="00FB773D" w:rsidRPr="00FB773D" w:rsidRDefault="00FB773D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73D" w:rsidTr="00FB773D">
        <w:tc>
          <w:tcPr>
            <w:tcW w:w="4785" w:type="dxa"/>
          </w:tcPr>
          <w:p w:rsidR="00FB773D" w:rsidRDefault="00A421C3" w:rsidP="00FB7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2: </w:t>
            </w:r>
            <w:r w:rsidRPr="00A421C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 сельского поселения Обшаровка муниципального   района </w:t>
            </w:r>
            <w:proofErr w:type="gramStart"/>
            <w:r w:rsidRPr="00A421C3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A421C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  <w:tc>
          <w:tcPr>
            <w:tcW w:w="4786" w:type="dxa"/>
          </w:tcPr>
          <w:p w:rsidR="00A15673" w:rsidRPr="00A15673" w:rsidRDefault="00A15673" w:rsidP="00A1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администрации сельского поселения Обшаровка</w:t>
            </w: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внутренний мониторинг полноты и достоверности сведений о доходах, об имуществе и обязательствах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характера в отношении  муниципальных служащих  и 13</w:t>
            </w: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членов их семей. Результаты мониторинга были рассмотрены на заседании комиссии по соблюдению требований к служебному поведению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Обшаровка</w:t>
            </w: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 w:rsidR="00A42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5673" w:rsidRPr="00A15673" w:rsidRDefault="00A15673" w:rsidP="00A1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73D" w:rsidRDefault="00FB773D" w:rsidP="00A1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73D" w:rsidTr="00FB773D">
        <w:tc>
          <w:tcPr>
            <w:tcW w:w="4785" w:type="dxa"/>
          </w:tcPr>
          <w:p w:rsidR="00FB773D" w:rsidRPr="00A421C3" w:rsidRDefault="00A421C3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421C3">
              <w:rPr>
                <w:rFonts w:ascii="Times New Roman" w:hAnsi="Times New Roman" w:cs="Times New Roman"/>
                <w:sz w:val="28"/>
                <w:szCs w:val="28"/>
              </w:rPr>
              <w:t xml:space="preserve">. 4: </w:t>
            </w:r>
            <w:r w:rsidRPr="00A421C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своевременную экспертизу и регистрацию нормативно-правовых актов. Ведение регистра муниципальных нормативно-правовых актов</w:t>
            </w:r>
          </w:p>
        </w:tc>
        <w:tc>
          <w:tcPr>
            <w:tcW w:w="4786" w:type="dxa"/>
          </w:tcPr>
          <w:p w:rsidR="00FB773D" w:rsidRDefault="00A421C3" w:rsidP="00A4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</w:t>
            </w:r>
            <w:r w:rsidRPr="00A421C3">
              <w:rPr>
                <w:rFonts w:ascii="Times New Roman" w:hAnsi="Times New Roman" w:cs="Times New Roman"/>
                <w:sz w:val="28"/>
                <w:szCs w:val="28"/>
              </w:rPr>
              <w:t xml:space="preserve"> г. проведена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62 нормативно-правовых актов  администрации.</w:t>
            </w:r>
          </w:p>
          <w:p w:rsidR="00A421C3" w:rsidRPr="00A421C3" w:rsidRDefault="00A421C3" w:rsidP="00A4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регистр направлено 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акта.</w:t>
            </w:r>
          </w:p>
        </w:tc>
      </w:tr>
      <w:tr w:rsidR="00FB773D" w:rsidTr="00FB773D">
        <w:tc>
          <w:tcPr>
            <w:tcW w:w="4785" w:type="dxa"/>
          </w:tcPr>
          <w:p w:rsidR="00FB773D" w:rsidRPr="007C60EF" w:rsidRDefault="00893F80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5: </w:t>
            </w:r>
            <w:r w:rsidR="007C60EF" w:rsidRPr="007C60EF">
              <w:rPr>
                <w:rFonts w:ascii="Times New Roman" w:hAnsi="Times New Roman" w:cs="Times New Roman"/>
                <w:sz w:val="28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</w:t>
            </w:r>
            <w:r w:rsidR="007C60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6" w:type="dxa"/>
          </w:tcPr>
          <w:p w:rsidR="007C60EF" w:rsidRPr="007C60EF" w:rsidRDefault="00893F80" w:rsidP="007C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администрации сельского поселения Обшаровка</w:t>
            </w:r>
            <w:r w:rsidR="007C60EF" w:rsidRPr="007C60EF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соблюдаются требования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05.04.2013 № 4</w:t>
            </w:r>
            <w:r w:rsidR="007C60EF" w:rsidRPr="007C60EF">
              <w:rPr>
                <w:rFonts w:ascii="Times New Roman" w:hAnsi="Times New Roman" w:cs="Times New Roman"/>
                <w:sz w:val="28"/>
                <w:szCs w:val="28"/>
              </w:rPr>
              <w:t>4-ФЗ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C60EF" w:rsidRPr="007C60E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C60EF" w:rsidRPr="007C60EF" w:rsidRDefault="007C60EF" w:rsidP="007C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73D" w:rsidRDefault="007C60EF" w:rsidP="00257A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9D">
              <w:rPr>
                <w:rFonts w:ascii="Times New Roman" w:hAnsi="Times New Roman" w:cs="Times New Roman"/>
                <w:sz w:val="28"/>
                <w:szCs w:val="28"/>
              </w:rPr>
              <w:t>Нарушения законодательства о размещении государственного заказа при проведении открытых конкурсов, открытых аукционов в электронной форме, запросов котировок не допускались. Жалобы участников размещения заказов на действия (бездействи</w:t>
            </w:r>
            <w:r w:rsidR="00893F80" w:rsidRPr="00257A9D">
              <w:rPr>
                <w:rFonts w:ascii="Times New Roman" w:hAnsi="Times New Roman" w:cs="Times New Roman"/>
                <w:sz w:val="28"/>
                <w:szCs w:val="28"/>
              </w:rPr>
              <w:t>я) администрации сельского поселения Обшаровка</w:t>
            </w:r>
            <w:r w:rsidRPr="00257A9D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поступали.</w:t>
            </w:r>
          </w:p>
        </w:tc>
      </w:tr>
      <w:tr w:rsidR="00FB773D" w:rsidTr="00FB773D">
        <w:tc>
          <w:tcPr>
            <w:tcW w:w="4785" w:type="dxa"/>
          </w:tcPr>
          <w:p w:rsidR="00FB773D" w:rsidRPr="00893F80" w:rsidRDefault="00893F80" w:rsidP="00FB7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6: Обеспечение организации обучения муниципальных служащих на семинарах или курсах по теме «Противодействии коррупции в органах государственного и муниципального управления»                  </w:t>
            </w:r>
          </w:p>
        </w:tc>
        <w:tc>
          <w:tcPr>
            <w:tcW w:w="4786" w:type="dxa"/>
          </w:tcPr>
          <w:p w:rsidR="00FB773D" w:rsidRPr="00893F80" w:rsidRDefault="00893F80" w:rsidP="00FB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80">
              <w:rPr>
                <w:rFonts w:ascii="Times New Roman" w:hAnsi="Times New Roman" w:cs="Times New Roman"/>
                <w:sz w:val="28"/>
                <w:szCs w:val="28"/>
              </w:rPr>
              <w:t>Обучение не проводилось</w:t>
            </w:r>
          </w:p>
        </w:tc>
      </w:tr>
      <w:tr w:rsidR="00FB773D" w:rsidTr="00FB773D">
        <w:tc>
          <w:tcPr>
            <w:tcW w:w="4785" w:type="dxa"/>
          </w:tcPr>
          <w:p w:rsidR="00893F80" w:rsidRPr="00893F80" w:rsidRDefault="00893F80" w:rsidP="008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п.7:</w:t>
            </w:r>
            <w:r>
              <w:t xml:space="preserve"> </w:t>
            </w:r>
            <w:r w:rsidRPr="00893F8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публикации </w:t>
            </w:r>
          </w:p>
          <w:p w:rsidR="00FB773D" w:rsidRPr="00893F80" w:rsidRDefault="00893F80" w:rsidP="008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F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  материалов о вопросах   коррупции в СМИ и на сайте администрации  сельского поселения Обшаровка муниципального района Приволжский Самарской области, о противодействии коррупции, ее влияние на социально-экономическое развитие территории    сельского </w:t>
            </w:r>
            <w:r w:rsidRPr="00893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 Обшаровка муниципального  района Приволжский  Самарской области     </w:t>
            </w:r>
          </w:p>
        </w:tc>
        <w:tc>
          <w:tcPr>
            <w:tcW w:w="4786" w:type="dxa"/>
          </w:tcPr>
          <w:p w:rsidR="00FB773D" w:rsidRPr="000F14E2" w:rsidRDefault="000F14E2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информационном бюллетене «Вестник сельского поселения Обшаровка»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администрации сельского поселения Обшаровка</w:t>
            </w:r>
            <w:r w:rsidRPr="000F14E2">
              <w:rPr>
                <w:rFonts w:ascii="Times New Roman" w:hAnsi="Times New Roman" w:cs="Times New Roman"/>
                <w:sz w:val="28"/>
                <w:szCs w:val="28"/>
              </w:rPr>
              <w:t xml:space="preserve"> публиковались информационные материалы о вопросах коррупции</w:t>
            </w:r>
          </w:p>
        </w:tc>
      </w:tr>
      <w:tr w:rsidR="00FB773D" w:rsidTr="00FB773D">
        <w:tc>
          <w:tcPr>
            <w:tcW w:w="4785" w:type="dxa"/>
          </w:tcPr>
          <w:p w:rsidR="00FB773D" w:rsidRPr="000F14E2" w:rsidRDefault="000F14E2" w:rsidP="00FB7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Pr="000F1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.8: Обеспечение координации деятельности   администрации  сельского  поселения Обшаровка муниципального района </w:t>
            </w:r>
            <w:proofErr w:type="gramStart"/>
            <w:r w:rsidRPr="000F14E2">
              <w:rPr>
                <w:rFonts w:ascii="Times New Roman" w:hAnsi="Times New Roman" w:cs="Times New Roman"/>
                <w:bCs/>
                <w:sz w:val="28"/>
                <w:szCs w:val="28"/>
              </w:rPr>
              <w:t>Приволжский</w:t>
            </w:r>
            <w:proofErr w:type="gramEnd"/>
            <w:r w:rsidRPr="000F1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Самарской области   в части рассмотрения обращений граждан по вопросам противодействия коррупции, поступивших в администрацию</w:t>
            </w:r>
          </w:p>
        </w:tc>
        <w:tc>
          <w:tcPr>
            <w:tcW w:w="4786" w:type="dxa"/>
          </w:tcPr>
          <w:p w:rsidR="00FB773D" w:rsidRPr="000F14E2" w:rsidRDefault="000F14E2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E2">
              <w:rPr>
                <w:rFonts w:ascii="Times New Roman" w:hAnsi="Times New Roman" w:cs="Times New Roman"/>
                <w:sz w:val="28"/>
                <w:szCs w:val="28"/>
              </w:rPr>
              <w:t>В администрацию сельского поселения Обшаровка не поступали обращения граждан по вопросам противодействия коррупции</w:t>
            </w:r>
          </w:p>
        </w:tc>
      </w:tr>
      <w:tr w:rsidR="000F14E2" w:rsidTr="00FB773D">
        <w:tc>
          <w:tcPr>
            <w:tcW w:w="4785" w:type="dxa"/>
          </w:tcPr>
          <w:p w:rsidR="000F14E2" w:rsidRPr="000F14E2" w:rsidRDefault="000F14E2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п.9:</w:t>
            </w:r>
            <w:r>
              <w:t xml:space="preserve"> </w:t>
            </w:r>
            <w:r w:rsidRPr="000F14E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4786" w:type="dxa"/>
          </w:tcPr>
          <w:p w:rsidR="000F14E2" w:rsidRPr="000F14E2" w:rsidRDefault="000F14E2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сельского поселения Обшаровка жалоб не поступало</w:t>
            </w:r>
          </w:p>
        </w:tc>
      </w:tr>
      <w:tr w:rsidR="00563F2D" w:rsidTr="00FB773D">
        <w:tc>
          <w:tcPr>
            <w:tcW w:w="4785" w:type="dxa"/>
          </w:tcPr>
          <w:p w:rsidR="00563F2D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10: </w:t>
            </w:r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принятие  администрацией  сельского поселения Обшаровка  муниципального района </w:t>
            </w:r>
            <w:proofErr w:type="gramStart"/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>Приволжский</w:t>
            </w:r>
            <w:proofErr w:type="gramEnd"/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4786" w:type="dxa"/>
          </w:tcPr>
          <w:p w:rsidR="00563F2D" w:rsidRDefault="00833C4A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4F46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 </w:t>
            </w:r>
            <w:r w:rsidRPr="00833C4A">
              <w:rPr>
                <w:rFonts w:ascii="Times New Roman" w:hAnsi="Times New Roman" w:cs="Times New Roman"/>
                <w:sz w:val="28"/>
                <w:szCs w:val="28"/>
              </w:rPr>
              <w:t xml:space="preserve"> №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23.102017 г.</w:t>
            </w:r>
            <w:r w:rsidR="00FE4F46">
              <w:rPr>
                <w:rFonts w:ascii="Times New Roman" w:hAnsi="Times New Roman" w:cs="Times New Roman"/>
                <w:sz w:val="28"/>
                <w:szCs w:val="28"/>
              </w:rPr>
              <w:t xml:space="preserve"> были внесены изменения</w:t>
            </w:r>
            <w:r w:rsidRPr="00833C4A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№ 79 от 17.09.2015 г.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в сельском поселении Обшаровка муниципального района Приволжский Самарской области»».</w:t>
            </w:r>
          </w:p>
        </w:tc>
      </w:tr>
      <w:tr w:rsidR="00563F2D" w:rsidTr="00FB773D">
        <w:tc>
          <w:tcPr>
            <w:tcW w:w="4785" w:type="dxa"/>
          </w:tcPr>
          <w:p w:rsidR="00563F2D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11: </w:t>
            </w:r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поддержки субъектам малого и среднего предпринимательства по вопросам преодоления административных барьеров.</w:t>
            </w:r>
          </w:p>
        </w:tc>
        <w:tc>
          <w:tcPr>
            <w:tcW w:w="4786" w:type="dxa"/>
          </w:tcPr>
          <w:p w:rsidR="00563F2D" w:rsidRDefault="00B84A8B" w:rsidP="00B8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сельского поселения Обшаровка № 51 от 26.06.2017 г.  были внесены изменения в постановление </w:t>
            </w:r>
            <w:r w:rsidRPr="00B84A8B">
              <w:rPr>
                <w:rFonts w:ascii="Times New Roman" w:hAnsi="Times New Roman" w:cs="Times New Roman"/>
                <w:sz w:val="28"/>
                <w:szCs w:val="28"/>
              </w:rPr>
              <w:t>№ 22/2 от 18.10.2013 г. «Об определении границ прилегающих территорий к организациям и (или) объектам, на которых не допускается розничная продажа, алкогольной продукции на территории сельского поселения Обшаровка»</w:t>
            </w:r>
          </w:p>
        </w:tc>
      </w:tr>
      <w:tr w:rsidR="00563F2D" w:rsidTr="00FB773D">
        <w:tc>
          <w:tcPr>
            <w:tcW w:w="4785" w:type="dxa"/>
          </w:tcPr>
          <w:p w:rsidR="00563F2D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12: </w:t>
            </w:r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Издать нормативные правовые акты, устанавливающие дополнительные гарантии обеспечения независимой </w:t>
            </w:r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антикоррупционной экспертизы нормативных правовых актов (проектов нормативных правовых актов) органов муниципальной власти,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4786" w:type="dxa"/>
          </w:tcPr>
          <w:p w:rsidR="00563F2D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НПА не издавались</w:t>
            </w: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23" w:rsidRDefault="00AE792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2D" w:rsidTr="00FB773D">
        <w:tc>
          <w:tcPr>
            <w:tcW w:w="4785" w:type="dxa"/>
          </w:tcPr>
          <w:p w:rsidR="00563F2D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п. 13: </w:t>
            </w:r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 обеспечивающих соответствие показателей и итогов выполнения муниципальных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4786" w:type="dxa"/>
          </w:tcPr>
          <w:p w:rsidR="00563F2D" w:rsidRDefault="006756E1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проводилось</w:t>
            </w:r>
          </w:p>
        </w:tc>
      </w:tr>
      <w:tr w:rsidR="00563F2D" w:rsidTr="00FB773D">
        <w:tc>
          <w:tcPr>
            <w:tcW w:w="4785" w:type="dxa"/>
          </w:tcPr>
          <w:p w:rsidR="00563F2D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14: </w:t>
            </w:r>
            <w:r w:rsidR="00563F2D" w:rsidRPr="00563F2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работы по внедрению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4786" w:type="dxa"/>
          </w:tcPr>
          <w:p w:rsidR="00563F2D" w:rsidRDefault="006756E1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деятельность органов местного самоуправления инновационных технологий не проводилось</w:t>
            </w:r>
          </w:p>
        </w:tc>
      </w:tr>
      <w:tr w:rsidR="00563F2D" w:rsidTr="00FB773D">
        <w:tc>
          <w:tcPr>
            <w:tcW w:w="4785" w:type="dxa"/>
          </w:tcPr>
          <w:p w:rsidR="00563F2D" w:rsidRPr="00563F2D" w:rsidRDefault="003455F7" w:rsidP="00563F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15: </w:t>
            </w:r>
            <w:r w:rsidR="00563F2D" w:rsidRPr="00563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на заседаниях </w:t>
            </w:r>
            <w:r w:rsidR="00563F2D" w:rsidRPr="00563F2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563F2D" w:rsidRPr="00563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Главе </w:t>
            </w:r>
            <w:r w:rsidR="00563F2D" w:rsidRPr="00563F2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3F2D" w:rsidRPr="00563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противодействию коррупции вопросов:</w:t>
            </w:r>
          </w:p>
          <w:p w:rsidR="00563F2D" w:rsidRPr="00563F2D" w:rsidRDefault="00563F2D" w:rsidP="00563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 мерах по предотвращению и урегулированию конфликта интересов, принятых лицами, замещающими муниципальные должности, должности </w:t>
            </w:r>
            <w:r w:rsidRPr="0056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службы;</w:t>
            </w:r>
          </w:p>
          <w:p w:rsidR="00563F2D" w:rsidRDefault="00563F2D" w:rsidP="00563F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 выявлению случаев несоблюдения лицами, замещающими муниципальные должности, должности муниципальной гражданской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</w:t>
            </w:r>
          </w:p>
        </w:tc>
        <w:tc>
          <w:tcPr>
            <w:tcW w:w="4786" w:type="dxa"/>
          </w:tcPr>
          <w:p w:rsidR="00563F2D" w:rsidRDefault="00A02D2A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Решением Собрания  представителей сельского поселения Обшаровк № 100/37 внесены</w:t>
            </w:r>
            <w:r w:rsidRPr="00A02D2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Собрания представителей сельского поселения Обшаровка муниципального района Приволжский Самарской области № 42/11 от 24.03.2016 г. «Об утверждении Положения о комиссии </w:t>
            </w:r>
            <w:r w:rsidRPr="00A0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соблюдению требований к служебному поведению муниципальных служащих и урегулированию конфликта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интересов»</w:t>
            </w:r>
          </w:p>
          <w:p w:rsidR="00A02D2A" w:rsidRDefault="00A02D2A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Случаев несоблюдения лицами, замещающими муниципальные должности, должности муниципальной гражданской службы, требований о предотвращении или об урегулировании конфликта интересов не выявлено. </w:t>
            </w:r>
          </w:p>
        </w:tc>
      </w:tr>
      <w:tr w:rsidR="00563F2D" w:rsidTr="00FB773D">
        <w:tc>
          <w:tcPr>
            <w:tcW w:w="4785" w:type="dxa"/>
          </w:tcPr>
          <w:p w:rsidR="003455F7" w:rsidRPr="003455F7" w:rsidRDefault="003455F7" w:rsidP="003455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п. 16: </w:t>
            </w: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Рассмотреть на заседании Совета по противодействию коррупции, совместно с прокуратурой района, вопросы:</w:t>
            </w:r>
          </w:p>
          <w:p w:rsidR="003455F7" w:rsidRPr="003455F7" w:rsidRDefault="003455F7" w:rsidP="003455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>а) О распространении на отдельные категории работников организаций,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коррупции»;</w:t>
            </w:r>
          </w:p>
          <w:p w:rsidR="00563F2D" w:rsidRDefault="003455F7" w:rsidP="003455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>б) По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</w:t>
            </w:r>
          </w:p>
        </w:tc>
        <w:tc>
          <w:tcPr>
            <w:tcW w:w="4786" w:type="dxa"/>
          </w:tcPr>
          <w:p w:rsidR="00563F2D" w:rsidRDefault="00A02D2A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представителей сельского поселения Обшаровка, совместно с Прокуратурой муниципального </w:t>
            </w:r>
            <w:r w:rsidR="00343767">
              <w:rPr>
                <w:rFonts w:ascii="Times New Roman" w:hAnsi="Times New Roman" w:cs="Times New Roman"/>
                <w:sz w:val="28"/>
                <w:szCs w:val="28"/>
              </w:rPr>
              <w:t>района Приволжский 31.08.2017 г. были внесены изменения в Устав сельского поселения Обшаровка в части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(или) пользоваться иностранными финансовыми инструментами.</w:t>
            </w:r>
            <w:proofErr w:type="gramEnd"/>
          </w:p>
        </w:tc>
      </w:tr>
      <w:tr w:rsidR="00563F2D" w:rsidTr="00FB773D">
        <w:tc>
          <w:tcPr>
            <w:tcW w:w="4785" w:type="dxa"/>
          </w:tcPr>
          <w:p w:rsidR="00563F2D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17: </w:t>
            </w: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 предложения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</w:t>
            </w: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установленных в целях противодействия коррупции, а также об обеспечении повседневного </w:t>
            </w:r>
            <w:proofErr w:type="gramStart"/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этических норм и правил</w:t>
            </w:r>
          </w:p>
        </w:tc>
        <w:tc>
          <w:tcPr>
            <w:tcW w:w="4786" w:type="dxa"/>
          </w:tcPr>
          <w:p w:rsidR="00563F2D" w:rsidRDefault="007F2EC6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не подготавливалось</w:t>
            </w:r>
          </w:p>
        </w:tc>
      </w:tr>
      <w:tr w:rsidR="003455F7" w:rsidTr="00FB773D">
        <w:tc>
          <w:tcPr>
            <w:tcW w:w="4785" w:type="dxa"/>
          </w:tcPr>
          <w:p w:rsidR="003455F7" w:rsidRPr="003455F7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п. 18: </w:t>
            </w: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среди всех социальных слоев населения социологических исследований для оценки уровня коррупции в муниципальном районе и эффективности принимаемых мер по противодействию коррупции</w:t>
            </w:r>
          </w:p>
        </w:tc>
        <w:tc>
          <w:tcPr>
            <w:tcW w:w="4786" w:type="dxa"/>
          </w:tcPr>
          <w:p w:rsidR="003455F7" w:rsidRDefault="00C82E33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проводилось социологическое исследование  с целью оценки уровня коррупции в муниципальном районе и эффективности принимаемых мер по противодействию коррупции </w:t>
            </w:r>
          </w:p>
        </w:tc>
      </w:tr>
      <w:tr w:rsidR="003455F7" w:rsidTr="00FB773D">
        <w:tc>
          <w:tcPr>
            <w:tcW w:w="4785" w:type="dxa"/>
          </w:tcPr>
          <w:p w:rsidR="003455F7" w:rsidRPr="003455F7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19: </w:t>
            </w:r>
            <w:r w:rsidRPr="00345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3455F7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подразделений кадровых служб муниципальных органов исполнительной власти</w:t>
            </w:r>
            <w:proofErr w:type="gramEnd"/>
            <w:r w:rsidRPr="00345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коррупционных и других правонарушений</w:t>
            </w:r>
          </w:p>
        </w:tc>
        <w:tc>
          <w:tcPr>
            <w:tcW w:w="4786" w:type="dxa"/>
          </w:tcPr>
          <w:p w:rsidR="003455F7" w:rsidRDefault="00B955E0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 отслеживает изменения законодательства « о противодействии коррупции».</w:t>
            </w:r>
          </w:p>
        </w:tc>
      </w:tr>
      <w:tr w:rsidR="003455F7" w:rsidTr="00FB773D">
        <w:tc>
          <w:tcPr>
            <w:tcW w:w="4785" w:type="dxa"/>
          </w:tcPr>
          <w:p w:rsidR="003455F7" w:rsidRPr="003455F7" w:rsidRDefault="003455F7" w:rsidP="000F14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20: </w:t>
            </w:r>
            <w:r w:rsidRPr="003455F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работу по повышению значимости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786" w:type="dxa"/>
          </w:tcPr>
          <w:p w:rsidR="003455F7" w:rsidRDefault="00B955E0" w:rsidP="000F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 работа по повышению значимости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</w:tbl>
    <w:p w:rsidR="00563F2D" w:rsidRDefault="00563F2D" w:rsidP="00FB77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3D" w:rsidRPr="00563F2D" w:rsidRDefault="00563F2D" w:rsidP="00563F2D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B773D" w:rsidRP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D"/>
    <w:rsid w:val="000F14E2"/>
    <w:rsid w:val="00257A9D"/>
    <w:rsid w:val="003410FF"/>
    <w:rsid w:val="00343767"/>
    <w:rsid w:val="003455F7"/>
    <w:rsid w:val="003B3163"/>
    <w:rsid w:val="00563F2D"/>
    <w:rsid w:val="005F3EE1"/>
    <w:rsid w:val="006756E1"/>
    <w:rsid w:val="007C60EF"/>
    <w:rsid w:val="007F2EC6"/>
    <w:rsid w:val="00833C4A"/>
    <w:rsid w:val="00893F80"/>
    <w:rsid w:val="00A02D2A"/>
    <w:rsid w:val="00A15673"/>
    <w:rsid w:val="00A421C3"/>
    <w:rsid w:val="00A56596"/>
    <w:rsid w:val="00AE7923"/>
    <w:rsid w:val="00B84A8B"/>
    <w:rsid w:val="00B955E0"/>
    <w:rsid w:val="00BE6E36"/>
    <w:rsid w:val="00C82E33"/>
    <w:rsid w:val="00FB773D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Волкова Ольга</cp:lastModifiedBy>
  <cp:revision>2</cp:revision>
  <dcterms:created xsi:type="dcterms:W3CDTF">2018-02-13T05:42:00Z</dcterms:created>
  <dcterms:modified xsi:type="dcterms:W3CDTF">2018-02-13T05:42:00Z</dcterms:modified>
</cp:coreProperties>
</file>